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3B" w:rsidRPr="00DE053B" w:rsidRDefault="00DE053B" w:rsidP="00DE05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CCDAFBF" wp14:editId="59DC1DAF">
            <wp:simplePos x="0" y="0"/>
            <wp:positionH relativeFrom="column">
              <wp:posOffset>487680</wp:posOffset>
            </wp:positionH>
            <wp:positionV relativeFrom="paragraph">
              <wp:posOffset>154305</wp:posOffset>
            </wp:positionV>
            <wp:extent cx="4076700" cy="3590925"/>
            <wp:effectExtent l="0" t="0" r="0" b="9525"/>
            <wp:wrapThrough wrapText="bothSides">
              <wp:wrapPolygon edited="0">
                <wp:start x="0" y="0"/>
                <wp:lineTo x="0" y="21543"/>
                <wp:lineTo x="21499" y="21543"/>
                <wp:lineTo x="2149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3B" w:rsidRPr="00DE053B" w:rsidRDefault="00DE053B" w:rsidP="00DE05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>Специалисты ОБУЗ «Областная наркологическая больница» в случае необходимости готовы оказать Вам всестороннюю квалифицированную помощь.</w:t>
      </w:r>
    </w:p>
    <w:p w:rsidR="00DE053B" w:rsidRPr="00DE053B" w:rsidRDefault="00DE053B" w:rsidP="00DE05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 xml:space="preserve">305001  г. Курск, ул. Дружининская, д. 2  Телефоны: (4712)54-72-90, 54-72-91  </w:t>
      </w:r>
      <w:r w:rsidRPr="00DE053B">
        <w:rPr>
          <w:rFonts w:ascii="Times New Roman" w:hAnsi="Times New Roman" w:cs="Times New Roman"/>
          <w:sz w:val="32"/>
          <w:szCs w:val="32"/>
          <w:lang w:val="en-US"/>
        </w:rPr>
        <w:t>Email</w:t>
      </w:r>
      <w:r w:rsidRPr="00DE053B">
        <w:rPr>
          <w:rFonts w:ascii="Times New Roman" w:hAnsi="Times New Roman" w:cs="Times New Roman"/>
          <w:sz w:val="32"/>
          <w:szCs w:val="32"/>
        </w:rPr>
        <w:t xml:space="preserve">: </w:t>
      </w:r>
      <w:r w:rsidRPr="00DE053B">
        <w:rPr>
          <w:rFonts w:ascii="Times New Roman" w:hAnsi="Times New Roman" w:cs="Times New Roman"/>
          <w:sz w:val="32"/>
          <w:szCs w:val="32"/>
          <w:lang w:val="en-US"/>
        </w:rPr>
        <w:t>info</w:t>
      </w:r>
      <w:r w:rsidRPr="00DE053B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Pr="00DE053B">
        <w:rPr>
          <w:rFonts w:ascii="Times New Roman" w:hAnsi="Times New Roman" w:cs="Times New Roman"/>
          <w:sz w:val="32"/>
          <w:szCs w:val="32"/>
          <w:lang w:val="en-US"/>
        </w:rPr>
        <w:t>onb</w:t>
      </w:r>
      <w:proofErr w:type="spellEnd"/>
      <w:r w:rsidRPr="00DE053B">
        <w:rPr>
          <w:rFonts w:ascii="Times New Roman" w:hAnsi="Times New Roman" w:cs="Times New Roman"/>
          <w:sz w:val="32"/>
          <w:szCs w:val="32"/>
        </w:rPr>
        <w:t>46.</w:t>
      </w:r>
      <w:proofErr w:type="spellStart"/>
      <w:r w:rsidRPr="00DE053B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DE053B" w:rsidRDefault="00DE053B">
      <w:pPr>
        <w:rPr>
          <w:rFonts w:ascii="Times New Roman" w:hAnsi="Times New Roman" w:cs="Times New Roman"/>
          <w:b/>
          <w:sz w:val="32"/>
          <w:szCs w:val="32"/>
        </w:rPr>
      </w:pPr>
    </w:p>
    <w:p w:rsidR="00DE053B" w:rsidRDefault="00DE053B" w:rsidP="00DE053B">
      <w:pPr>
        <w:pStyle w:val="a6"/>
        <w:ind w:left="-567" w:firstLine="567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E053B" w:rsidRPr="00757E70" w:rsidRDefault="00DE053B" w:rsidP="00DE053B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 w:rsidRPr="00757E70">
        <w:rPr>
          <w:rFonts w:ascii="Times New Roman" w:hAnsi="Times New Roman"/>
          <w:b/>
          <w:sz w:val="32"/>
          <w:szCs w:val="28"/>
        </w:rPr>
        <w:t>Комитет здравоохранения Курской области</w:t>
      </w:r>
    </w:p>
    <w:p w:rsidR="00DE053B" w:rsidRPr="00757E70" w:rsidRDefault="00DE053B" w:rsidP="00DE053B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</w:p>
    <w:p w:rsidR="00DE053B" w:rsidRPr="00757E70" w:rsidRDefault="00DE053B" w:rsidP="00DE053B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 w:rsidRPr="00757E70">
        <w:rPr>
          <w:rFonts w:ascii="Times New Roman" w:hAnsi="Times New Roman"/>
          <w:b/>
          <w:sz w:val="32"/>
          <w:szCs w:val="28"/>
        </w:rPr>
        <w:t>2016 г.</w:t>
      </w:r>
    </w:p>
    <w:p w:rsidR="00DE053B" w:rsidRPr="00847AE8" w:rsidRDefault="00DE053B" w:rsidP="00DE053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053B" w:rsidRDefault="00DE053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E053B" w:rsidRDefault="00DE053B">
      <w:pPr>
        <w:rPr>
          <w:rFonts w:ascii="Times New Roman" w:hAnsi="Times New Roman" w:cs="Times New Roman"/>
          <w:b/>
          <w:sz w:val="32"/>
          <w:szCs w:val="32"/>
        </w:rPr>
      </w:pPr>
    </w:p>
    <w:p w:rsidR="00DE053B" w:rsidRDefault="00DE053B">
      <w:pPr>
        <w:rPr>
          <w:rFonts w:ascii="Times New Roman" w:hAnsi="Times New Roman" w:cs="Times New Roman"/>
          <w:b/>
          <w:sz w:val="32"/>
          <w:szCs w:val="32"/>
        </w:rPr>
      </w:pPr>
    </w:p>
    <w:p w:rsidR="00DE053B" w:rsidRDefault="00DE053B">
      <w:pPr>
        <w:rPr>
          <w:rFonts w:ascii="Times New Roman" w:hAnsi="Times New Roman" w:cs="Times New Roman"/>
          <w:b/>
          <w:sz w:val="32"/>
          <w:szCs w:val="32"/>
        </w:rPr>
      </w:pPr>
    </w:p>
    <w:p w:rsidR="00DE053B" w:rsidRDefault="00DE053B">
      <w:pPr>
        <w:rPr>
          <w:rFonts w:ascii="Times New Roman" w:hAnsi="Times New Roman" w:cs="Times New Roman"/>
          <w:b/>
          <w:sz w:val="32"/>
          <w:szCs w:val="32"/>
        </w:rPr>
      </w:pPr>
    </w:p>
    <w:p w:rsidR="00DE053B" w:rsidRDefault="00DE053B">
      <w:pPr>
        <w:rPr>
          <w:rFonts w:ascii="Times New Roman" w:hAnsi="Times New Roman" w:cs="Times New Roman"/>
          <w:b/>
          <w:sz w:val="32"/>
          <w:szCs w:val="32"/>
        </w:rPr>
      </w:pPr>
    </w:p>
    <w:p w:rsidR="00DE053B" w:rsidRDefault="00DE053B">
      <w:pPr>
        <w:rPr>
          <w:rFonts w:ascii="Times New Roman" w:hAnsi="Times New Roman" w:cs="Times New Roman"/>
          <w:b/>
          <w:sz w:val="32"/>
          <w:szCs w:val="32"/>
        </w:rPr>
      </w:pPr>
    </w:p>
    <w:p w:rsidR="0064370D" w:rsidRPr="00DE053B" w:rsidRDefault="00292D2D" w:rsidP="00DE053B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DE053B">
        <w:rPr>
          <w:rFonts w:ascii="Times New Roman" w:hAnsi="Times New Roman" w:cs="Times New Roman"/>
          <w:b/>
          <w:sz w:val="44"/>
          <w:szCs w:val="32"/>
        </w:rPr>
        <w:t>Это необходимо знать!</w:t>
      </w:r>
    </w:p>
    <w:p w:rsidR="00DE053B" w:rsidRDefault="00DE053B">
      <w:pPr>
        <w:rPr>
          <w:rFonts w:ascii="Times New Roman" w:hAnsi="Times New Roman" w:cs="Times New Roman"/>
          <w:sz w:val="32"/>
          <w:szCs w:val="32"/>
        </w:rPr>
      </w:pPr>
    </w:p>
    <w:p w:rsidR="00292D2D" w:rsidRDefault="00292D2D" w:rsidP="00DE053B">
      <w:pPr>
        <w:jc w:val="center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>(советы врача-нарколога)</w:t>
      </w:r>
    </w:p>
    <w:p w:rsidR="00DE053B" w:rsidRPr="00DE053B" w:rsidRDefault="00DE053B" w:rsidP="00DE05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053B" w:rsidRDefault="00DE053B" w:rsidP="00292D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053B" w:rsidRDefault="00DE053B" w:rsidP="00292D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053B" w:rsidRDefault="00DE053B" w:rsidP="00292D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053B" w:rsidRDefault="00DE053B" w:rsidP="00292D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053B" w:rsidRDefault="00DE053B" w:rsidP="00292D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2D2D" w:rsidRPr="00DE053B" w:rsidRDefault="00292D2D" w:rsidP="00DE053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lastRenderedPageBreak/>
        <w:t>Особенностями соврем</w:t>
      </w:r>
      <w:r w:rsidR="00AA491A" w:rsidRPr="00DE053B">
        <w:rPr>
          <w:rFonts w:ascii="Times New Roman" w:hAnsi="Times New Roman" w:cs="Times New Roman"/>
          <w:sz w:val="32"/>
          <w:szCs w:val="32"/>
        </w:rPr>
        <w:t>е</w:t>
      </w:r>
      <w:r w:rsidRPr="00DE053B">
        <w:rPr>
          <w:rFonts w:ascii="Times New Roman" w:hAnsi="Times New Roman" w:cs="Times New Roman"/>
          <w:sz w:val="32"/>
          <w:szCs w:val="32"/>
        </w:rPr>
        <w:t xml:space="preserve">нной подростковой субкультуры являются опасные эксперименты с различными </w:t>
      </w:r>
      <w:proofErr w:type="spellStart"/>
      <w:r w:rsidRPr="00DE053B">
        <w:rPr>
          <w:rFonts w:ascii="Times New Roman" w:hAnsi="Times New Roman" w:cs="Times New Roman"/>
          <w:sz w:val="32"/>
          <w:szCs w:val="32"/>
        </w:rPr>
        <w:t>психоактивными</w:t>
      </w:r>
      <w:proofErr w:type="spellEnd"/>
      <w:r w:rsidRPr="00DE053B">
        <w:rPr>
          <w:rFonts w:ascii="Times New Roman" w:hAnsi="Times New Roman" w:cs="Times New Roman"/>
          <w:sz w:val="32"/>
          <w:szCs w:val="32"/>
        </w:rPr>
        <w:t xml:space="preserve"> веществами</w:t>
      </w:r>
      <w:proofErr w:type="gramStart"/>
      <w:r w:rsidRPr="00DE053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E053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E053B">
        <w:rPr>
          <w:rFonts w:ascii="Times New Roman" w:hAnsi="Times New Roman" w:cs="Times New Roman"/>
          <w:sz w:val="32"/>
          <w:szCs w:val="32"/>
        </w:rPr>
        <w:t>Б</w:t>
      </w:r>
      <w:r w:rsidR="00D83FEE" w:rsidRPr="00DE053B">
        <w:rPr>
          <w:rFonts w:ascii="Times New Roman" w:hAnsi="Times New Roman" w:cs="Times New Roman"/>
          <w:sz w:val="32"/>
          <w:szCs w:val="32"/>
        </w:rPr>
        <w:t>лизкие первыми узнают о сложностях и проблемах в жизни подростка.</w:t>
      </w:r>
      <w:proofErr w:type="gramEnd"/>
      <w:r w:rsidR="00D83FEE" w:rsidRPr="00DE053B">
        <w:rPr>
          <w:rFonts w:ascii="Times New Roman" w:hAnsi="Times New Roman" w:cs="Times New Roman"/>
          <w:sz w:val="32"/>
          <w:szCs w:val="32"/>
        </w:rPr>
        <w:t xml:space="preserve"> Несмотря на многочисленность наркотических веществ, </w:t>
      </w:r>
      <w:r w:rsidR="00BC4E93" w:rsidRPr="00DE053B">
        <w:rPr>
          <w:rFonts w:ascii="Times New Roman" w:hAnsi="Times New Roman" w:cs="Times New Roman"/>
          <w:sz w:val="32"/>
          <w:szCs w:val="32"/>
        </w:rPr>
        <w:t>на этапе первых проб изменение в поведении подростков имеют общие черты, которые должны знать родители, педагоги. В таблице приведены общие признаки наркотизации:</w:t>
      </w:r>
    </w:p>
    <w:p w:rsidR="00BC4E93" w:rsidRPr="00DE053B" w:rsidRDefault="00DE053B" w:rsidP="00292D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05350" cy="40276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0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53B" w:rsidRDefault="00DE053B" w:rsidP="00292D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0F61" w:rsidRDefault="00D00F61" w:rsidP="00292D2D">
      <w:pPr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 xml:space="preserve">Безусловно, для того, чтобы уловить эти изменения, необходимо хорошо знать своего ребенка, быть ему другом, понимающим его переживания. </w:t>
      </w:r>
    </w:p>
    <w:p w:rsidR="00DE053B" w:rsidRPr="00DE053B" w:rsidRDefault="00DE053B" w:rsidP="00292D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0F61" w:rsidRPr="00DE053B" w:rsidRDefault="00D00F61" w:rsidP="00292D2D">
      <w:pPr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>Что же предпринять, если возникнут подозрения относительно возможной наркотизации под</w:t>
      </w:r>
      <w:r w:rsidR="00AA491A" w:rsidRPr="00DE053B">
        <w:rPr>
          <w:rFonts w:ascii="Times New Roman" w:hAnsi="Times New Roman" w:cs="Times New Roman"/>
          <w:sz w:val="32"/>
          <w:szCs w:val="32"/>
        </w:rPr>
        <w:t>р</w:t>
      </w:r>
      <w:r w:rsidRPr="00DE053B">
        <w:rPr>
          <w:rFonts w:ascii="Times New Roman" w:hAnsi="Times New Roman" w:cs="Times New Roman"/>
          <w:sz w:val="32"/>
          <w:szCs w:val="32"/>
        </w:rPr>
        <w:t>остка.</w:t>
      </w:r>
    </w:p>
    <w:p w:rsidR="00D00F61" w:rsidRPr="00DE053B" w:rsidRDefault="00D00F61" w:rsidP="00D00F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>Найдите смело</w:t>
      </w:r>
      <w:r w:rsidR="00AA491A" w:rsidRPr="00DE053B">
        <w:rPr>
          <w:rFonts w:ascii="Times New Roman" w:hAnsi="Times New Roman" w:cs="Times New Roman"/>
          <w:sz w:val="32"/>
          <w:szCs w:val="32"/>
        </w:rPr>
        <w:t>сть признаться себе в том, что В</w:t>
      </w:r>
      <w:r w:rsidRPr="00DE053B">
        <w:rPr>
          <w:rFonts w:ascii="Times New Roman" w:hAnsi="Times New Roman" w:cs="Times New Roman"/>
          <w:sz w:val="32"/>
          <w:szCs w:val="32"/>
        </w:rPr>
        <w:t>аш ребенок имеет проблемы с наркотиками, скажите ему о своих подозрениях. Не пытайтесь начать разговор, если он находится в состоянии наркотического опьянения</w:t>
      </w:r>
      <w:r w:rsidR="008E297B" w:rsidRPr="00DE053B">
        <w:rPr>
          <w:rFonts w:ascii="Times New Roman" w:hAnsi="Times New Roman" w:cs="Times New Roman"/>
          <w:sz w:val="32"/>
          <w:szCs w:val="32"/>
        </w:rPr>
        <w:t>. Умейте владеть своим эмоциональным состоянием.</w:t>
      </w:r>
    </w:p>
    <w:p w:rsidR="008E297B" w:rsidRPr="00DE053B" w:rsidRDefault="008E297B" w:rsidP="00D00F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>Дайте подростку полную информацию о том, что его ждет в будущем, какие необратимые процессы будут происходить в организме.</w:t>
      </w:r>
    </w:p>
    <w:p w:rsidR="008E297B" w:rsidRPr="00DE053B" w:rsidRDefault="008E297B" w:rsidP="00D00F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 xml:space="preserve">Помните, что нередко </w:t>
      </w:r>
      <w:proofErr w:type="gramStart"/>
      <w:r w:rsidRPr="00DE053B">
        <w:rPr>
          <w:rFonts w:ascii="Times New Roman" w:hAnsi="Times New Roman" w:cs="Times New Roman"/>
          <w:sz w:val="32"/>
          <w:szCs w:val="32"/>
        </w:rPr>
        <w:t>длительные разговоры</w:t>
      </w:r>
      <w:proofErr w:type="gramEnd"/>
      <w:r w:rsidRPr="00DE053B">
        <w:rPr>
          <w:rFonts w:ascii="Times New Roman" w:hAnsi="Times New Roman" w:cs="Times New Roman"/>
          <w:sz w:val="32"/>
          <w:szCs w:val="32"/>
        </w:rPr>
        <w:t xml:space="preserve"> о наркотиках бесполезны и даже могут дать обратный эффект.</w:t>
      </w:r>
    </w:p>
    <w:p w:rsidR="008E297B" w:rsidRPr="00DE053B" w:rsidRDefault="008E297B" w:rsidP="00D00F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053B">
        <w:rPr>
          <w:rFonts w:ascii="Times New Roman" w:hAnsi="Times New Roman" w:cs="Times New Roman"/>
          <w:sz w:val="32"/>
          <w:szCs w:val="32"/>
        </w:rPr>
        <w:t>Не откладывайте визит к специалисту (медицинскому психологу, врачу).</w:t>
      </w:r>
    </w:p>
    <w:p w:rsidR="008E297B" w:rsidRDefault="008E297B" w:rsidP="008E2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053B" w:rsidRDefault="00DE053B" w:rsidP="008E2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DE053B" w:rsidSect="00DE053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B8A"/>
    <w:multiLevelType w:val="hybridMultilevel"/>
    <w:tmpl w:val="E902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BB"/>
    <w:rsid w:val="0000475A"/>
    <w:rsid w:val="00164461"/>
    <w:rsid w:val="001A6EBB"/>
    <w:rsid w:val="00292D2D"/>
    <w:rsid w:val="00346D70"/>
    <w:rsid w:val="0064370D"/>
    <w:rsid w:val="008E297B"/>
    <w:rsid w:val="00A01152"/>
    <w:rsid w:val="00AA491A"/>
    <w:rsid w:val="00BC4E93"/>
    <w:rsid w:val="00BC77B5"/>
    <w:rsid w:val="00CB1435"/>
    <w:rsid w:val="00D00F61"/>
    <w:rsid w:val="00D74040"/>
    <w:rsid w:val="00D83FEE"/>
    <w:rsid w:val="00DE053B"/>
    <w:rsid w:val="00E359D3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F61"/>
    <w:pPr>
      <w:ind w:left="720"/>
      <w:contextualSpacing/>
    </w:pPr>
  </w:style>
  <w:style w:type="paragraph" w:styleId="a6">
    <w:name w:val="No Spacing"/>
    <w:qFormat/>
    <w:rsid w:val="00DE05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F61"/>
    <w:pPr>
      <w:ind w:left="720"/>
      <w:contextualSpacing/>
    </w:pPr>
  </w:style>
  <w:style w:type="paragraph" w:styleId="a6">
    <w:name w:val="No Spacing"/>
    <w:qFormat/>
    <w:rsid w:val="00DE05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ОНБ</dc:creator>
  <cp:lastModifiedBy>Ляликов</cp:lastModifiedBy>
  <cp:revision>3</cp:revision>
  <cp:lastPrinted>2015-09-17T05:25:00Z</cp:lastPrinted>
  <dcterms:created xsi:type="dcterms:W3CDTF">2016-02-09T15:58:00Z</dcterms:created>
  <dcterms:modified xsi:type="dcterms:W3CDTF">2016-03-14T07:43:00Z</dcterms:modified>
</cp:coreProperties>
</file>